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354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480" w:lineRule="exact"/>
        <w:ind w:right="0"/>
        <w:jc w:val="left"/>
        <w:textAlignment w:val="auto"/>
      </w:pPr>
      <w:r>
        <w:rPr>
          <w:rFonts w:hint="default" w:ascii="仿宋" w:hAnsi="仿宋" w:eastAsia="仿宋" w:cs="仿宋"/>
          <w:color w:val="555555"/>
          <w:sz w:val="31"/>
          <w:szCs w:val="3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532765</wp:posOffset>
            </wp:positionV>
            <wp:extent cx="5317490" cy="8143875"/>
            <wp:effectExtent l="0" t="0" r="16510" b="9525"/>
            <wp:wrapSquare wrapText="bothSides"/>
            <wp:docPr id="1" name="图片 2" descr="公益性岗位就业申请表（个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公益性岗位就业申请表（个人）"/>
                    <pic:cNvPicPr>
                      <a:picLocks noChangeAspect="1"/>
                    </pic:cNvPicPr>
                  </pic:nvPicPr>
                  <pic:blipFill>
                    <a:blip r:embed="rId4"/>
                    <a:srcRect l="6485" t="8441" r="6847" b="6310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555555"/>
          <w:sz w:val="31"/>
          <w:szCs w:val="31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34F2F"/>
    <w:rsid w:val="52A3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2026-03-06T08:29:00Z</dcterms:created>
  <dc:creator>刘培肖</dc:creator>
  <cp:lastModifiedBy>刘培肖</cp:lastModifiedBy>
  <dcterms:modified xsi:type="dcterms:W3CDTF">2026-03-06T08:30:08Z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76C8CE11CFE34F42A01C4F1C81183EAD_11</vt:lpwstr>
  </property>
  <property fmtid="{D5CDD505-2E9C-101B-9397-08002B2CF9AE}" pid="4" name="KSOTemplateDocerSaveRecord">
    <vt:lpwstr>eyJoZGlkIjoiZDMzZWRlYzE2NTU1ZmEzMzNjZjA5NGRlYWRmOTI3NjciLCJ1c2VySWQiOiIzNjMwNjgwMzIifQ==</vt:lpwstr>
  </property>
</Properties>
</file>