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4655">
      <w:pPr>
        <w:spacing w:line="30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6521D39F"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四川省遂宁中学校长期公开招聘高中优秀教师</w:t>
      </w:r>
      <w:r>
        <w:rPr>
          <w:rFonts w:hint="eastAsia" w:ascii="方正小标宋简体" w:eastAsia="方正小标宋简体"/>
          <w:sz w:val="44"/>
          <w:szCs w:val="44"/>
        </w:rPr>
        <w:t>报名信息登记表</w:t>
      </w:r>
      <w:bookmarkEnd w:id="0"/>
    </w:p>
    <w:p w14:paraId="5C073513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681"/>
        <w:gridCol w:w="681"/>
        <w:gridCol w:w="803"/>
        <w:gridCol w:w="1050"/>
      </w:tblGrid>
      <w:tr w14:paraId="2CF5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E3B3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A30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09A0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E4F3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50B6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2CE5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CFF231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贴</w:t>
            </w:r>
          </w:p>
          <w:p w14:paraId="4A9F1843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照</w:t>
            </w:r>
          </w:p>
          <w:p w14:paraId="266910E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片</w:t>
            </w:r>
          </w:p>
          <w:p w14:paraId="2BCCC1C3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处</w:t>
            </w:r>
          </w:p>
        </w:tc>
      </w:tr>
      <w:tr w14:paraId="7ECB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6FAD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2F6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812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B070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政治面貌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1ED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9EEC6F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7E64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FC7F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全日制学历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7A3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9E7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9F6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D60782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1D84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A25">
            <w:pPr>
              <w:spacing w:line="300" w:lineRule="exact"/>
              <w:jc w:val="center"/>
              <w:rPr>
                <w:rFonts w:hint="default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</w:rPr>
              <w:t>最高学历</w:t>
            </w: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/学位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405A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F3A5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EDCD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4C6136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166D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4FC4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B91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CFAD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健康状况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0E69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7BAF"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70540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78B9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4FC5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  <w:p w14:paraId="59F6B957"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hint="eastAsia" w:ascii="方正黑体简体" w:eastAsia="方正黑体简体"/>
                <w:sz w:val="24"/>
              </w:rPr>
              <w:t>（任教学科 ）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7EE7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4A8B90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参加工作时间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5D914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6BC8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F1A5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69C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FCEF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C53A4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535E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4007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24A9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3A5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C75D5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5830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A00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8E2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87E0">
            <w:pPr>
              <w:spacing w:line="360" w:lineRule="exact"/>
              <w:jc w:val="center"/>
              <w:rPr>
                <w:rFonts w:hint="eastAsia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</w:rPr>
              <w:t>教师资格证</w:t>
            </w: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类型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9A1D9B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376B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5813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主要学习工作简历</w:t>
            </w:r>
          </w:p>
        </w:tc>
        <w:tc>
          <w:tcPr>
            <w:tcW w:w="6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513FDB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65FEAB26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420FFD8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6B80170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5382E43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14:paraId="12D3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8384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奖惩情况</w:t>
            </w:r>
          </w:p>
        </w:tc>
        <w:tc>
          <w:tcPr>
            <w:tcW w:w="6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2CDBC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2A9F2B8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6AB3D98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13EC74E5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（注：填写符合报考岗位要求的荣誉，注明名称、授予单位、时间）</w:t>
            </w:r>
          </w:p>
        </w:tc>
      </w:tr>
      <w:tr w14:paraId="4428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3FE4F4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</w:t>
            </w:r>
          </w:p>
          <w:p w14:paraId="3D03B12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 w14:paraId="7E4AC813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96AD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hint="eastAsia" w:ascii="方正黑体简体" w:eastAsia="方正黑体简体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FAF3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关系</w:t>
            </w:r>
          </w:p>
          <w:p w14:paraId="54C9847F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EBCF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632C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</w:t>
            </w:r>
          </w:p>
          <w:p w14:paraId="28B7A2C0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面貌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C74210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</w:tc>
      </w:tr>
      <w:tr w14:paraId="26C7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53F7B449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57F5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C6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519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2A2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B4EAD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0415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0096B00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BE59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B073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6AC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2D95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B46A3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123C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175AF527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A654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9504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8A9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E6B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96BB0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51C6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5F91E0EB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8FC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35F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6B5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6D3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D88C23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588F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4AC89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1A1F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9D5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263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B70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16BFF9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55E3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9BA5">
            <w:pPr>
              <w:rPr>
                <w:rFonts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报名人员承诺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EB9DAC">
            <w:pPr>
              <w:spacing w:line="320" w:lineRule="exact"/>
              <w:ind w:firstLine="411" w:firstLineChars="196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本人已经认真阅读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招聘</w:t>
            </w:r>
            <w:r>
              <w:rPr>
                <w:rFonts w:hint="eastAsia" w:ascii="楷体" w:hAnsi="楷体" w:eastAsia="楷体"/>
                <w:szCs w:val="21"/>
              </w:rPr>
              <w:t>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</w:p>
          <w:p w14:paraId="37EBEEF9">
            <w:pPr>
              <w:spacing w:line="320" w:lineRule="exact"/>
              <w:ind w:firstLine="411" w:firstLineChars="196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</w:p>
          <w:p w14:paraId="6365BAAD">
            <w:pPr>
              <w:spacing w:line="320" w:lineRule="exact"/>
              <w:ind w:left="359" w:leftChars="171" w:firstLine="420" w:firstLineChars="20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hint="eastAsia" w:ascii="方正黑体简体" w:eastAsia="方正黑体简体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 w14:paraId="7E2E5508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 w14:paraId="1D8A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21A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资格审查</w:t>
            </w: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部门</w:t>
            </w:r>
            <w:r>
              <w:rPr>
                <w:rFonts w:hint="eastAsia" w:ascii="方正黑体简体" w:eastAsia="方正黑体简体"/>
                <w:sz w:val="24"/>
              </w:rPr>
              <w:t>意见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333C47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F711F9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1CCF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D076">
            <w:pPr>
              <w:spacing w:line="300" w:lineRule="exact"/>
              <w:jc w:val="center"/>
              <w:rPr>
                <w:rFonts w:hint="eastAsia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备注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148F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 w14:paraId="0AD6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7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F37424">
      <w:pPr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C0DAE"/>
    <w:rsid w:val="202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2025-07-20T08:53:00Z</dcterms:created>
  <dc:creator>百转流离不失所_</dc:creator>
  <cp:lastModifiedBy>百转流离不失所_</cp:lastModifiedBy>
  <dcterms:modified xsi:type="dcterms:W3CDTF">2025-07-20T08:54:58Z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BE02632619B84F518E9DB359A93E660A_11</vt:lpwstr>
  </property>
  <property fmtid="{D5CDD505-2E9C-101B-9397-08002B2CF9AE}" pid="4" name="KSOTemplateDocerSaveRecord">
    <vt:lpwstr>eyJoZGlkIjoiNDI3OWRmODQyMGM2ZGEwZjE3MzRkYzM3YzQwMzc4OTUiLCJ1c2VySWQiOiI0NDI4ODc2MDMifQ==</vt:lpwstr>
  </property>
</Properties>
</file>