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洛宁县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公益性岗位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表</w:t>
      </w:r>
    </w:p>
    <w:p>
      <w:pPr>
        <w:pStyle w:val="2"/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登记日期：        年    月    日</w:t>
      </w:r>
    </w:p>
    <w:tbl>
      <w:tblPr>
        <w:tblStyle w:val="6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355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49"/>
        <w:gridCol w:w="43"/>
        <w:gridCol w:w="355"/>
        <w:gridCol w:w="355"/>
        <w:gridCol w:w="364"/>
        <w:gridCol w:w="15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就业困难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距法定退休年龄十年以内的登记失业人员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连续失业半年以上的登记失业人员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困难家庭中就业困难的高校毕业生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失业的残疾人员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失业的城镇复员转业军人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失业的县级以上劳动模范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单亲家庭成员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意向单位</w:t>
            </w:r>
          </w:p>
        </w:tc>
        <w:tc>
          <w:tcPr>
            <w:tcW w:w="3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2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本人承诺以上情况属实，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2" w:firstLineChars="175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资格审核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3" w:firstLineChars="3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3" w:firstLineChars="3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审核人：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zQ1ZDU1N2U4MGM4OWE5OWY2ZmYwNWE0Mjc2YjMifQ=="/>
  </w:docVars>
  <w:rsids>
    <w:rsidRoot w:val="0A03361C"/>
    <w:rsid w:val="0A03361C"/>
    <w:rsid w:val="248D4916"/>
    <w:rsid w:val="3C383EC4"/>
    <w:rsid w:val="59D9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242</Characters>
  <Lines>0</Lines>
  <Paragraphs>0</Paragraphs>
  <TotalTime>1</TotalTime>
  <ScaleCrop>false</ScaleCrop>
  <LinksUpToDate>false</LinksUpToDate>
  <CharactersWithSpaces>301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2024-02-29T03:20:00Z</dcterms:created>
  <dc:creator>男人当自强</dc:creator>
  <cp:lastModifiedBy>Alex</cp:lastModifiedBy>
  <dcterms:modified xsi:type="dcterms:W3CDTF">2025-02-06T00:32:47Z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244C0D8FC9ED47249A990089C18679E5_11</vt:lpwstr>
  </property>
</Properties>
</file>